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6FA0" w14:textId="67EEB6C3" w:rsidR="0023606F" w:rsidRDefault="0023606F" w:rsidP="0023606F">
      <w:pPr>
        <w:jc w:val="center"/>
        <w:rPr>
          <w:b/>
          <w:bCs/>
          <w:sz w:val="28"/>
          <w:szCs w:val="28"/>
        </w:rPr>
      </w:pPr>
      <w:r w:rsidRPr="0023606F">
        <w:rPr>
          <w:b/>
          <w:bCs/>
          <w:sz w:val="28"/>
          <w:szCs w:val="28"/>
        </w:rPr>
        <w:t>Relazione di fine dottorato di Malavasi Matteo</w:t>
      </w:r>
    </w:p>
    <w:p w14:paraId="4BE63B05" w14:textId="5F8D9847" w:rsidR="0023606F" w:rsidRDefault="0023606F" w:rsidP="00236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 ciclo di dottorato in Ingegneria Industriale</w:t>
      </w:r>
    </w:p>
    <w:p w14:paraId="5617B8EE" w14:textId="728EA79D" w:rsidR="0023606F" w:rsidRDefault="0023606F" w:rsidP="00236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Dipartimento di Ingegneria e Architettura</w:t>
      </w:r>
    </w:p>
    <w:p w14:paraId="28A3C3EB" w14:textId="681DF003" w:rsidR="0023606F" w:rsidRPr="0023606F" w:rsidRDefault="0023606F" w:rsidP="0023606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Università degli studi di Parma</w:t>
      </w:r>
    </w:p>
    <w:p w14:paraId="3B922F4C" w14:textId="77777777" w:rsidR="0023606F" w:rsidRDefault="0023606F" w:rsidP="000E0471"/>
    <w:p w14:paraId="7E69537A" w14:textId="65C116BD" w:rsidR="002E7376" w:rsidRDefault="007C5B4C" w:rsidP="000E0471">
      <w:r>
        <w:t>Nel corso dell’anno accademico 2019-2020 ho effettuato le seguenti attività:</w:t>
      </w:r>
    </w:p>
    <w:p w14:paraId="7AA16475" w14:textId="41DBAA23" w:rsidR="007C5B4C" w:rsidRDefault="007C5B4C" w:rsidP="000E0471">
      <w:pPr>
        <w:pStyle w:val="Paragrafoelenco"/>
        <w:numPr>
          <w:ilvl w:val="0"/>
          <w:numId w:val="1"/>
        </w:numPr>
      </w:pPr>
      <w:r>
        <w:t>Seguito il corso Propedeutico “Introduzione agli strumenti e ai metodi della ricerca scientifica» presso UNIPR (1 ECTS)</w:t>
      </w:r>
    </w:p>
    <w:p w14:paraId="16EDFC4F" w14:textId="152D589D" w:rsidR="007C5B4C" w:rsidRDefault="007C5B4C" w:rsidP="000E0471">
      <w:pPr>
        <w:pStyle w:val="Paragrafoelenco"/>
        <w:numPr>
          <w:ilvl w:val="0"/>
          <w:numId w:val="1"/>
        </w:numPr>
      </w:pPr>
      <w:r>
        <w:t>Seguito il corso “</w:t>
      </w:r>
      <w:r w:rsidRPr="007C5B4C">
        <w:t>Efficienze energetica e fonti rinnovabili</w:t>
      </w:r>
      <w:r>
        <w:t>” (6 ECTS)</w:t>
      </w:r>
    </w:p>
    <w:p w14:paraId="07AD2986" w14:textId="058B81F3" w:rsidR="007C5B4C" w:rsidRDefault="007C5B4C" w:rsidP="000E0471">
      <w:pPr>
        <w:pStyle w:val="Paragrafoelenco"/>
        <w:numPr>
          <w:ilvl w:val="0"/>
          <w:numId w:val="1"/>
        </w:numPr>
      </w:pPr>
      <w:r>
        <w:t>Seguito il corso “</w:t>
      </w:r>
      <w:r w:rsidRPr="007C5B4C">
        <w:t>Termofluidodinamica computazionale</w:t>
      </w:r>
      <w:r>
        <w:t>” (6 ECTS)</w:t>
      </w:r>
    </w:p>
    <w:p w14:paraId="540502D8" w14:textId="3C9785C4" w:rsidR="007C5B4C" w:rsidRDefault="007C5B4C" w:rsidP="000E0471">
      <w:pPr>
        <w:pStyle w:val="Paragrafoelenco"/>
        <w:numPr>
          <w:ilvl w:val="0"/>
          <w:numId w:val="1"/>
        </w:numPr>
      </w:pPr>
      <w:r>
        <w:t>Seguito il seminario “Trattamenti superficiali con tecnologia laser”</w:t>
      </w:r>
    </w:p>
    <w:p w14:paraId="26B8654C" w14:textId="3A983870" w:rsidR="00A16937" w:rsidRPr="00A16937" w:rsidRDefault="007C5B4C" w:rsidP="000E0471">
      <w:pPr>
        <w:pStyle w:val="Paragrafoelenco"/>
        <w:numPr>
          <w:ilvl w:val="0"/>
          <w:numId w:val="1"/>
        </w:numPr>
        <w:rPr>
          <w:lang w:val="en-GB"/>
        </w:rPr>
      </w:pPr>
      <w:r>
        <w:t>Seguito il seminario “</w:t>
      </w:r>
      <w:r w:rsidRPr="007C5B4C">
        <w:t>Hygienic Design for food equipment</w:t>
      </w:r>
      <w:r>
        <w:t>”</w:t>
      </w:r>
    </w:p>
    <w:p w14:paraId="2E43BA43" w14:textId="28A8D8CE" w:rsidR="00A16937" w:rsidRDefault="00A16937" w:rsidP="000E0471">
      <w:r>
        <w:t>Nel corso dell’anno accademico 2020-2021 ho effettuato le seguenti attività:</w:t>
      </w:r>
    </w:p>
    <w:p w14:paraId="149540E9" w14:textId="7A440051" w:rsidR="00A16937" w:rsidRDefault="00A16937" w:rsidP="000E0471">
      <w:pPr>
        <w:pStyle w:val="Paragrafoelenco"/>
        <w:numPr>
          <w:ilvl w:val="0"/>
          <w:numId w:val="1"/>
        </w:numPr>
      </w:pPr>
      <w:r>
        <w:t>Partecipazione come relatore al convegno “38th UIT International Heat Transfer Conference” dal 21 Giugno 2021 al 22 Giugno 2021, tenutosi telematicamente.</w:t>
      </w:r>
    </w:p>
    <w:p w14:paraId="60D15556" w14:textId="1376D7A7" w:rsidR="00A16937" w:rsidRDefault="00A16937" w:rsidP="000E0471">
      <w:pPr>
        <w:pStyle w:val="Paragrafoelenco"/>
        <w:numPr>
          <w:ilvl w:val="0"/>
          <w:numId w:val="1"/>
        </w:numPr>
      </w:pPr>
      <w:r>
        <w:t>Partecipazione al convegno “International Conference and 16th AIGE 2021 Conference” tenutosi a</w:t>
      </w:r>
      <w:r w:rsidR="00221F59">
        <w:t>d</w:t>
      </w:r>
      <w:r>
        <w:t xml:space="preserve"> Ancona nei giorni 8 e 9 </w:t>
      </w:r>
      <w:r w:rsidR="00221F59">
        <w:t>luglio</w:t>
      </w:r>
      <w:r>
        <w:t xml:space="preserve"> 202</w:t>
      </w:r>
      <w:r w:rsidR="00221F59">
        <w:t>1</w:t>
      </w:r>
      <w:r>
        <w:t>.</w:t>
      </w:r>
    </w:p>
    <w:p w14:paraId="179ED36F" w14:textId="4BA27085" w:rsidR="00221F59" w:rsidRDefault="00221F59" w:rsidP="000E0471">
      <w:pPr>
        <w:pStyle w:val="Paragrafoelenco"/>
        <w:numPr>
          <w:ilvl w:val="0"/>
          <w:numId w:val="1"/>
        </w:numPr>
      </w:pPr>
      <w:r>
        <w:t>Effettuato attività di tutorato per il corso “Fisica tecnica per l’architettura”.</w:t>
      </w:r>
    </w:p>
    <w:p w14:paraId="31C3771C" w14:textId="51E633CD" w:rsidR="00F74E42" w:rsidRDefault="00F74E42" w:rsidP="000E0471">
      <w:pPr>
        <w:pStyle w:val="Paragrafoelenco"/>
        <w:numPr>
          <w:ilvl w:val="0"/>
          <w:numId w:val="1"/>
        </w:numPr>
      </w:pPr>
      <w:r>
        <w:t>Effettuato lezioni nel corso “Fisica tecnica per l’architettura”.</w:t>
      </w:r>
    </w:p>
    <w:p w14:paraId="075E1A84" w14:textId="48A999EE" w:rsidR="00F74E42" w:rsidRDefault="00F74E42" w:rsidP="000E0471">
      <w:pPr>
        <w:pStyle w:val="Paragrafoelenco"/>
        <w:numPr>
          <w:ilvl w:val="0"/>
          <w:numId w:val="1"/>
        </w:numPr>
      </w:pPr>
      <w:r>
        <w:t>Effettuato il seminario “</w:t>
      </w:r>
      <w:r w:rsidRPr="0023606F">
        <w:t>Hygienic Design for food equipment</w:t>
      </w:r>
      <w:r>
        <w:t>” presso il dipartimento di “Scienze degli alimenti e del farmaco” nel corso di studi di Scienze e tecnologie alimentari- laurea magistrale, nel corso “metodologie di progettazione dei prodotti alimentari”</w:t>
      </w:r>
    </w:p>
    <w:p w14:paraId="4D54DE08" w14:textId="64215D1B" w:rsidR="00990F40" w:rsidRDefault="00990F40" w:rsidP="00990F40">
      <w:pPr>
        <w:pStyle w:val="Paragrafoelenco"/>
        <w:numPr>
          <w:ilvl w:val="0"/>
          <w:numId w:val="1"/>
        </w:numPr>
      </w:pPr>
      <w:r>
        <w:t>Effettuato seminario presso “La Scuola di Studi Superiori in Alimenti e Nutrizione per il Corso in “Trattamenti termici e non termici per la stabilizzazione microbiologica nell'industria alimentare” dal titolo “cleanability test method”</w:t>
      </w:r>
    </w:p>
    <w:p w14:paraId="66E3244E" w14:textId="21B6934D" w:rsidR="00221F59" w:rsidRDefault="00221F59" w:rsidP="000E0471">
      <w:r>
        <w:t>Nel corso dell’anno accademico 2021-2022 ho effettuato le seguenti attività:</w:t>
      </w:r>
    </w:p>
    <w:p w14:paraId="4E81F4B9" w14:textId="3AD3853B" w:rsidR="00221F59" w:rsidRDefault="00221F59" w:rsidP="000E0471">
      <w:pPr>
        <w:pStyle w:val="Paragrafoelenco"/>
        <w:numPr>
          <w:ilvl w:val="0"/>
          <w:numId w:val="1"/>
        </w:numPr>
      </w:pPr>
      <w:r>
        <w:t>Partecipazione</w:t>
      </w:r>
      <w:r w:rsidR="00A16937">
        <w:t xml:space="preserve"> come relatore al convegno “39th UIT International Heat Transfer Conference” dal 20 giugno 2022 al 22 Giugno 2022, presso Gaeta, Italia.</w:t>
      </w:r>
    </w:p>
    <w:p w14:paraId="5FAB05A5" w14:textId="267F655B" w:rsidR="00221F59" w:rsidRDefault="00221F59" w:rsidP="000E0471">
      <w:pPr>
        <w:pStyle w:val="Paragrafoelenco"/>
        <w:numPr>
          <w:ilvl w:val="0"/>
          <w:numId w:val="1"/>
        </w:numPr>
      </w:pPr>
      <w:r>
        <w:t>Preso parte al comitato organizzatore del convegno “International Conference and 16th AIGE 2022 Conference” tenutosi a Parma nei giorni 8 e 9 giugno 2022.</w:t>
      </w:r>
    </w:p>
    <w:p w14:paraId="2C50332F" w14:textId="77777777" w:rsidR="00221F59" w:rsidRDefault="00221F59" w:rsidP="000E0471">
      <w:pPr>
        <w:pStyle w:val="Paragrafoelenco"/>
        <w:numPr>
          <w:ilvl w:val="0"/>
          <w:numId w:val="1"/>
        </w:numPr>
      </w:pPr>
      <w:r>
        <w:t>Partecipazione</w:t>
      </w:r>
      <w:r w:rsidR="00A16937">
        <w:t xml:space="preserve"> come relatore al convegno “International Conference and 16th AIGE 2022 Conference” tenutosi a Parma nei giorni 8 e 9 giugno 2022.</w:t>
      </w:r>
    </w:p>
    <w:p w14:paraId="67242661" w14:textId="2B983FE3" w:rsidR="007C5B4C" w:rsidRDefault="00221F59" w:rsidP="000E0471">
      <w:pPr>
        <w:pStyle w:val="Paragrafoelenco"/>
        <w:numPr>
          <w:ilvl w:val="0"/>
          <w:numId w:val="1"/>
        </w:numPr>
      </w:pPr>
      <w:r>
        <w:t>Partecipazione</w:t>
      </w:r>
      <w:r w:rsidR="00A16937">
        <w:t xml:space="preserve"> al corso “19th UIT Summer School” Heat and mass transfer in turbulent flows: modeling and measurement techniques” tenutosi presso Certosa di Pontignano, Vagliagli, 53010, Siena, Italy nel periodo lunedì 29 Agosto, 2022 – venerdì 2 Settembre, 2022.</w:t>
      </w:r>
    </w:p>
    <w:p w14:paraId="0AD7C4D4" w14:textId="52CAD39C" w:rsidR="00221F59" w:rsidRDefault="00221F59" w:rsidP="000E0471">
      <w:pPr>
        <w:pStyle w:val="Paragrafoelenco"/>
        <w:numPr>
          <w:ilvl w:val="0"/>
          <w:numId w:val="1"/>
        </w:numPr>
      </w:pPr>
      <w:r>
        <w:t>Effettuato attività di tutorato</w:t>
      </w:r>
      <w:r w:rsidR="00880306">
        <w:t xml:space="preserve"> per il corso di studi di “ingegneria meccanica”</w:t>
      </w:r>
    </w:p>
    <w:p w14:paraId="4A24E183" w14:textId="7008A81C" w:rsidR="00F74E42" w:rsidRDefault="00F74E42" w:rsidP="000E0471">
      <w:pPr>
        <w:pStyle w:val="Paragrafoelenco"/>
        <w:numPr>
          <w:ilvl w:val="0"/>
          <w:numId w:val="1"/>
        </w:numPr>
      </w:pPr>
      <w:r w:rsidRPr="00F74E42">
        <w:t>Effettuato 4 ore di lezion</w:t>
      </w:r>
      <w:r>
        <w:t>e</w:t>
      </w:r>
      <w:r w:rsidRPr="00F74E42">
        <w:t xml:space="preserve"> nel corso “Heat and Mass transfer in food processing”</w:t>
      </w:r>
    </w:p>
    <w:p w14:paraId="17263834" w14:textId="6E4071C8" w:rsidR="00990F40" w:rsidRPr="00990F40" w:rsidRDefault="00990F40" w:rsidP="000E0471">
      <w:pPr>
        <w:pStyle w:val="Paragrafoelenco"/>
        <w:numPr>
          <w:ilvl w:val="0"/>
          <w:numId w:val="1"/>
        </w:numPr>
        <w:rPr>
          <w:lang w:val="en-GB"/>
        </w:rPr>
      </w:pPr>
      <w:r w:rsidRPr="00990F40">
        <w:rPr>
          <w:lang w:val="en-GB"/>
        </w:rPr>
        <w:lastRenderedPageBreak/>
        <w:t>Effettuato il seminario: “Solutions for the improvement of heat transfer efficiency and thermal management in engineering processes: from space to food applications” presso il Dipartimento di Ingegneria e Architettura di UNI</w:t>
      </w:r>
      <w:r>
        <w:rPr>
          <w:lang w:val="en-GB"/>
        </w:rPr>
        <w:t>PR.</w:t>
      </w:r>
    </w:p>
    <w:p w14:paraId="7BABC000" w14:textId="370AC7CE" w:rsidR="00880306" w:rsidRDefault="00880306" w:rsidP="000E0471">
      <w:r>
        <w:t xml:space="preserve">Durante i tre anni, ho lavorato </w:t>
      </w:r>
      <w:r w:rsidR="0023606F">
        <w:t xml:space="preserve">principalmente </w:t>
      </w:r>
      <w:r>
        <w:t xml:space="preserve">nell’ambito dei seguenti progetti: </w:t>
      </w:r>
    </w:p>
    <w:p w14:paraId="0948257D" w14:textId="0049A6DB" w:rsidR="0023606F" w:rsidRDefault="006B3734" w:rsidP="0023606F">
      <w:pPr>
        <w:pStyle w:val="Paragrafoelenco"/>
        <w:numPr>
          <w:ilvl w:val="0"/>
          <w:numId w:val="1"/>
        </w:numPr>
        <w:rPr>
          <w:lang w:val="en-GB"/>
        </w:rPr>
      </w:pPr>
      <w:r w:rsidRPr="006B3734">
        <w:rPr>
          <w:lang w:val="en-GB"/>
        </w:rPr>
        <w:t>ATT-Hifood: Advanced Thermal Treatment for High Quality Food Products</w:t>
      </w:r>
      <w:r w:rsidR="009331CC">
        <w:rPr>
          <w:lang w:val="en-GB"/>
        </w:rPr>
        <w:t xml:space="preserve"> finanziato dalla Regione Emilia-Romagna</w:t>
      </w:r>
      <w:r w:rsidR="0023606F">
        <w:rPr>
          <w:lang w:val="en-GB"/>
        </w:rPr>
        <w:t>:</w:t>
      </w:r>
    </w:p>
    <w:p w14:paraId="06ABDCC5" w14:textId="3A7AFA43" w:rsidR="0023606F" w:rsidRPr="0023606F" w:rsidRDefault="0023606F" w:rsidP="0023606F">
      <w:pPr>
        <w:pStyle w:val="Paragrafoelenco"/>
      </w:pPr>
      <w:r w:rsidRPr="0023606F">
        <w:t>Nello specifico mi sono o</w:t>
      </w:r>
      <w:r>
        <w:t>ccupato dello studio, ideazione e applicazione di strategie di ottimizzazione di processi di trasferimento termico nell’industria alimentare.</w:t>
      </w:r>
    </w:p>
    <w:p w14:paraId="7F576759" w14:textId="13EF6DCA" w:rsidR="006B3734" w:rsidRDefault="006B3734" w:rsidP="000E0471">
      <w:pPr>
        <w:pStyle w:val="Paragrafoelenco"/>
        <w:numPr>
          <w:ilvl w:val="0"/>
          <w:numId w:val="1"/>
        </w:numPr>
        <w:rPr>
          <w:lang w:val="en-GB"/>
        </w:rPr>
      </w:pPr>
      <w:r w:rsidRPr="006B3734">
        <w:rPr>
          <w:lang w:val="en-GB"/>
        </w:rPr>
        <w:t>Performance optimization of two-phase passive loop</w:t>
      </w:r>
      <w:r>
        <w:rPr>
          <w:lang w:val="en-GB"/>
        </w:rPr>
        <w:t xml:space="preserve"> </w:t>
      </w:r>
      <w:r w:rsidRPr="006B3734">
        <w:rPr>
          <w:lang w:val="en-GB"/>
        </w:rPr>
        <w:t>system (POTPLOS) H2020-MSCA-IF-2019</w:t>
      </w:r>
      <w:r w:rsidR="0023606F">
        <w:rPr>
          <w:lang w:val="en-GB"/>
        </w:rPr>
        <w:t>:</w:t>
      </w:r>
    </w:p>
    <w:p w14:paraId="6353A56A" w14:textId="06BFDF24" w:rsidR="0023606F" w:rsidRPr="0023606F" w:rsidRDefault="0023606F" w:rsidP="0023606F">
      <w:pPr>
        <w:pStyle w:val="Paragrafoelenco"/>
      </w:pPr>
      <w:r w:rsidRPr="0023606F">
        <w:t xml:space="preserve">Nello </w:t>
      </w:r>
      <w:r>
        <w:t xml:space="preserve">specifico mi sono occupato dello studio delle performances di dispositivi bifase per scambio termico di tipo passivo. </w:t>
      </w:r>
    </w:p>
    <w:p w14:paraId="4501AC6C" w14:textId="03C552C7" w:rsidR="006B3734" w:rsidRDefault="006B3734" w:rsidP="000E0471">
      <w:r w:rsidRPr="006B3734">
        <w:t>Tali attività hanno prodotto l</w:t>
      </w:r>
      <w:r>
        <w:t xml:space="preserve">e seguenti </w:t>
      </w:r>
      <w:r w:rsidR="00A7166A">
        <w:t>pubblicazioni</w:t>
      </w:r>
      <w:r>
        <w:t>:</w:t>
      </w:r>
    </w:p>
    <w:p w14:paraId="14D15A20" w14:textId="77777777" w:rsidR="0023606F" w:rsidRPr="00A7166A" w:rsidRDefault="0023606F" w:rsidP="0023606F">
      <w:pPr>
        <w:pStyle w:val="Paragrafoelenco"/>
        <w:numPr>
          <w:ilvl w:val="0"/>
          <w:numId w:val="1"/>
        </w:numPr>
        <w:spacing w:after="0"/>
      </w:pPr>
      <w:r w:rsidRPr="00A7166A">
        <w:t>Malavasi, M., Cattani, L., Bozzoli, F., Rainieri, S.</w:t>
      </w:r>
    </w:p>
    <w:p w14:paraId="3E7B31DA" w14:textId="77777777" w:rsidR="0023606F" w:rsidRDefault="0023606F" w:rsidP="0023606F">
      <w:pPr>
        <w:spacing w:after="0"/>
        <w:ind w:left="708"/>
        <w:rPr>
          <w:i/>
          <w:iCs/>
          <w:lang w:val="en-GB"/>
        </w:rPr>
      </w:pPr>
      <w:r w:rsidRPr="00A7166A">
        <w:rPr>
          <w:i/>
          <w:iCs/>
          <w:lang w:val="en-GB"/>
        </w:rPr>
        <w:t>Model Development of a Thermosyphon Heat Pipe for the Temperature Management in a Win</w:t>
      </w:r>
      <w:r>
        <w:rPr>
          <w:i/>
          <w:iCs/>
          <w:lang w:val="en-GB"/>
        </w:rPr>
        <w:t xml:space="preserve">e </w:t>
      </w:r>
      <w:r w:rsidRPr="00A7166A">
        <w:rPr>
          <w:i/>
          <w:iCs/>
          <w:lang w:val="en-GB"/>
        </w:rPr>
        <w:t>Fermenter Tank</w:t>
      </w:r>
    </w:p>
    <w:p w14:paraId="173442D4" w14:textId="77777777" w:rsidR="0023606F" w:rsidRPr="00A7166A" w:rsidRDefault="0023606F" w:rsidP="0023606F">
      <w:pPr>
        <w:spacing w:after="0"/>
        <w:ind w:left="708"/>
        <w:rPr>
          <w:lang w:val="en-GB"/>
        </w:rPr>
      </w:pPr>
      <w:r w:rsidRPr="00A7166A">
        <w:rPr>
          <w:lang w:val="en-GB"/>
        </w:rPr>
        <w:t>(2022) Mathematical Modelling of Engineering Problems, 9 (4), pp. 857-861.</w:t>
      </w:r>
    </w:p>
    <w:p w14:paraId="4AF46F32" w14:textId="77777777" w:rsidR="0023606F" w:rsidRPr="000E0471" w:rsidRDefault="0023606F" w:rsidP="0023606F">
      <w:pPr>
        <w:spacing w:after="0"/>
        <w:ind w:left="708"/>
      </w:pPr>
      <w:r w:rsidRPr="000E0471">
        <w:t>DOI: 10.18280/mmep.090401</w:t>
      </w:r>
    </w:p>
    <w:p w14:paraId="1E5AA323" w14:textId="77777777" w:rsidR="0023606F" w:rsidRPr="00A7166A" w:rsidRDefault="0023606F" w:rsidP="0023606F">
      <w:pPr>
        <w:pStyle w:val="Paragrafoelenco"/>
        <w:numPr>
          <w:ilvl w:val="0"/>
          <w:numId w:val="1"/>
        </w:numPr>
        <w:spacing w:after="0"/>
      </w:pPr>
      <w:r w:rsidRPr="00A7166A">
        <w:t>Malavasi, M., Cattani, L., Bozzoli, F., Rainieri, S.</w:t>
      </w:r>
    </w:p>
    <w:p w14:paraId="1631449E" w14:textId="77777777" w:rsidR="0023606F" w:rsidRPr="00A7166A" w:rsidRDefault="0023606F" w:rsidP="0023606F">
      <w:pPr>
        <w:spacing w:after="0"/>
        <w:ind w:left="708"/>
        <w:rPr>
          <w:lang w:val="en-GB"/>
        </w:rPr>
      </w:pPr>
      <w:r w:rsidRPr="00A7166A">
        <w:rPr>
          <w:lang w:val="en-GB"/>
        </w:rPr>
        <w:t>Development of an innovative temperature control system in a fermenter: Application to the case of</w:t>
      </w:r>
      <w:r>
        <w:rPr>
          <w:lang w:val="en-GB"/>
        </w:rPr>
        <w:t xml:space="preserve"> </w:t>
      </w:r>
      <w:r w:rsidRPr="00A7166A">
        <w:rPr>
          <w:lang w:val="en-GB"/>
        </w:rPr>
        <w:t>the wine industry</w:t>
      </w:r>
    </w:p>
    <w:p w14:paraId="7B221F23" w14:textId="77777777" w:rsidR="0023606F" w:rsidRPr="00A7166A" w:rsidRDefault="0023606F" w:rsidP="0023606F">
      <w:pPr>
        <w:spacing w:after="0"/>
        <w:ind w:left="708"/>
        <w:rPr>
          <w:lang w:val="en-GB"/>
        </w:rPr>
      </w:pPr>
      <w:r w:rsidRPr="00A7166A">
        <w:rPr>
          <w:lang w:val="en-GB"/>
        </w:rPr>
        <w:t>(2022) Journal of Physics: Conference Series, 2177 (1), art. no. 012036, . Cited 1 time.</w:t>
      </w:r>
    </w:p>
    <w:p w14:paraId="67117554" w14:textId="77777777" w:rsidR="0023606F" w:rsidRPr="000E0471" w:rsidRDefault="0023606F" w:rsidP="0023606F">
      <w:pPr>
        <w:spacing w:after="0"/>
        <w:ind w:left="708"/>
      </w:pPr>
      <w:r w:rsidRPr="000E0471">
        <w:t>DOI: 10.1088/1742-6596/2177/1/012036</w:t>
      </w:r>
    </w:p>
    <w:p w14:paraId="4F170C79" w14:textId="77777777" w:rsidR="0023606F" w:rsidRPr="000E0471" w:rsidRDefault="0023606F" w:rsidP="0023606F">
      <w:pPr>
        <w:pStyle w:val="Paragrafoelenco"/>
        <w:numPr>
          <w:ilvl w:val="0"/>
          <w:numId w:val="1"/>
        </w:numPr>
        <w:spacing w:after="0"/>
      </w:pPr>
      <w:r w:rsidRPr="00A7166A">
        <w:t>Malavasi, M., Cattani, L., Vocale, P., Bozzoli, F., Rainieri, S.</w:t>
      </w:r>
    </w:p>
    <w:p w14:paraId="42465998" w14:textId="77777777" w:rsidR="0023606F" w:rsidRPr="000E0471" w:rsidRDefault="0023606F" w:rsidP="0023606F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Thermal characterisation of triple tube heat exchangers by parameter estimation approach</w:t>
      </w:r>
    </w:p>
    <w:p w14:paraId="1FE7FBAE" w14:textId="77777777" w:rsidR="0023606F" w:rsidRPr="00A7166A" w:rsidRDefault="0023606F" w:rsidP="0023606F">
      <w:pPr>
        <w:spacing w:after="0"/>
        <w:ind w:left="708"/>
        <w:rPr>
          <w:lang w:val="en-GB"/>
        </w:rPr>
      </w:pPr>
      <w:r w:rsidRPr="00A7166A">
        <w:rPr>
          <w:lang w:val="en-GB"/>
        </w:rPr>
        <w:t>(2021) International Journal of Heat and Mass Transfer, 178, art. no. 121598, . Cited 2 times.</w:t>
      </w:r>
    </w:p>
    <w:p w14:paraId="21AF056C" w14:textId="77777777" w:rsidR="0023606F" w:rsidRDefault="0023606F" w:rsidP="0023606F">
      <w:pPr>
        <w:spacing w:after="0"/>
        <w:ind w:left="708"/>
      </w:pPr>
      <w:r w:rsidRPr="000E0471">
        <w:t>DOI: 10.1016/j.ijheatmasstransfer.2021.121598</w:t>
      </w:r>
    </w:p>
    <w:p w14:paraId="613CC806" w14:textId="4870A128" w:rsidR="00A7166A" w:rsidRPr="000E0471" w:rsidRDefault="00A7166A" w:rsidP="000E0471">
      <w:pPr>
        <w:pStyle w:val="Paragrafoelenco"/>
        <w:numPr>
          <w:ilvl w:val="0"/>
          <w:numId w:val="1"/>
        </w:numPr>
        <w:spacing w:after="0"/>
        <w:rPr>
          <w:i/>
          <w:iCs/>
          <w:lang w:val="en-GB"/>
        </w:rPr>
      </w:pPr>
      <w:r w:rsidRPr="000E0471">
        <w:rPr>
          <w:lang w:val="en-GB"/>
        </w:rPr>
        <w:t>Iwata, N., Bozzoli, F., Pagliarini, L., Cattani, L., Vocale, P., Malavasi, M., Rainieri, S</w:t>
      </w:r>
      <w:r w:rsidRPr="000E0471">
        <w:rPr>
          <w:i/>
          <w:iCs/>
          <w:lang w:val="en-GB"/>
        </w:rPr>
        <w:t>Characterization of thermal behavior of a micro pulsating heat pipe by local heat transfer investigation</w:t>
      </w:r>
    </w:p>
    <w:p w14:paraId="73D28889" w14:textId="4CD1702E" w:rsidR="00A7166A" w:rsidRPr="00A7166A" w:rsidRDefault="00A7166A" w:rsidP="000E0471">
      <w:pPr>
        <w:spacing w:after="0"/>
        <w:ind w:firstLine="708"/>
        <w:rPr>
          <w:lang w:val="en-GB"/>
        </w:rPr>
      </w:pPr>
      <w:r w:rsidRPr="00A7166A">
        <w:rPr>
          <w:lang w:val="en-GB"/>
        </w:rPr>
        <w:t>(2022) International Journal of Heat and Mass Transfer, 196, art. no. 123203</w:t>
      </w:r>
    </w:p>
    <w:p w14:paraId="6ECCE15C" w14:textId="7F440E97" w:rsidR="00A7166A" w:rsidRPr="00A7166A" w:rsidRDefault="00A7166A" w:rsidP="000E0471">
      <w:pPr>
        <w:spacing w:after="0"/>
        <w:ind w:left="708"/>
      </w:pPr>
      <w:r w:rsidRPr="00A7166A">
        <w:t>DOI: 10.1016/j.ijheatmasstransfer.2022.123203</w:t>
      </w:r>
    </w:p>
    <w:p w14:paraId="22F653F9" w14:textId="0653ED3F" w:rsidR="00A7166A" w:rsidRDefault="00A7166A" w:rsidP="000E0471">
      <w:pPr>
        <w:pStyle w:val="Paragrafoelenco"/>
        <w:numPr>
          <w:ilvl w:val="0"/>
          <w:numId w:val="1"/>
        </w:numPr>
        <w:spacing w:after="0"/>
      </w:pPr>
      <w:r>
        <w:t>Cattani, L., Vocale, P., Bozzoli, F., Malavasi, M., Pagliarini, L., Iwata, N.</w:t>
      </w:r>
    </w:p>
    <w:p w14:paraId="5F0040CF" w14:textId="77777777" w:rsidR="00A7166A" w:rsidRPr="00A7166A" w:rsidRDefault="00A7166A" w:rsidP="000E0471">
      <w:pPr>
        <w:spacing w:after="0"/>
        <w:ind w:firstLine="708"/>
        <w:rPr>
          <w:i/>
          <w:iCs/>
          <w:lang w:val="en-GB"/>
        </w:rPr>
      </w:pPr>
      <w:r w:rsidRPr="00A7166A">
        <w:rPr>
          <w:i/>
          <w:iCs/>
          <w:lang w:val="en-GB"/>
        </w:rPr>
        <w:t>Global and local performances of a tubular micro-pulsating heat pipe: experimental investigation</w:t>
      </w:r>
    </w:p>
    <w:p w14:paraId="27C33EBC" w14:textId="2C1C7987" w:rsidR="00A7166A" w:rsidRPr="00A7166A" w:rsidRDefault="00A7166A" w:rsidP="000E0471">
      <w:pPr>
        <w:spacing w:after="0"/>
        <w:ind w:firstLine="708"/>
        <w:rPr>
          <w:lang w:val="en-GB"/>
        </w:rPr>
      </w:pPr>
      <w:r w:rsidRPr="00A7166A">
        <w:rPr>
          <w:lang w:val="en-GB"/>
        </w:rPr>
        <w:t xml:space="preserve">(2022) Heat and Mass Transfer/Waerme- und Stoffuebertragung, 58 (11), pp. 2009-2027. </w:t>
      </w:r>
    </w:p>
    <w:p w14:paraId="2CC1457A" w14:textId="34D8D6EA" w:rsidR="00A7166A" w:rsidRPr="00A7166A" w:rsidRDefault="00A7166A" w:rsidP="000E0471">
      <w:pPr>
        <w:spacing w:after="0"/>
        <w:ind w:firstLine="708"/>
      </w:pPr>
      <w:r w:rsidRPr="00A7166A">
        <w:t>DOI: 10.1007/s00231-022-03227-w</w:t>
      </w:r>
    </w:p>
    <w:p w14:paraId="796C89B2" w14:textId="73D32B84" w:rsidR="00A7166A" w:rsidRDefault="00A7166A" w:rsidP="000E0471">
      <w:pPr>
        <w:pStyle w:val="Paragrafoelenco"/>
        <w:numPr>
          <w:ilvl w:val="0"/>
          <w:numId w:val="1"/>
        </w:numPr>
        <w:spacing w:after="0"/>
      </w:pPr>
      <w:r>
        <w:t>Scalbi, A., Bozzoli, F., Cattani, L., Inglese, G., Malavasi, M., Olmi, R.</w:t>
      </w:r>
    </w:p>
    <w:p w14:paraId="53EB6E32" w14:textId="77777777" w:rsidR="00A7166A" w:rsidRPr="00A7166A" w:rsidRDefault="00A7166A" w:rsidP="000E0471">
      <w:pPr>
        <w:spacing w:after="0"/>
        <w:ind w:left="12" w:firstLine="708"/>
        <w:rPr>
          <w:i/>
          <w:iCs/>
          <w:lang w:val="en-GB"/>
        </w:rPr>
      </w:pPr>
      <w:r w:rsidRPr="00A7166A">
        <w:rPr>
          <w:i/>
          <w:iCs/>
          <w:lang w:val="en-GB"/>
        </w:rPr>
        <w:t>Thermal imaging of inaccessible interfaces</w:t>
      </w:r>
    </w:p>
    <w:p w14:paraId="09EF49D0" w14:textId="77777777" w:rsidR="00A7166A" w:rsidRPr="00A7166A" w:rsidRDefault="00A7166A" w:rsidP="000E0471">
      <w:pPr>
        <w:spacing w:after="0"/>
        <w:ind w:firstLine="708"/>
        <w:rPr>
          <w:lang w:val="en-GB"/>
        </w:rPr>
      </w:pPr>
      <w:r w:rsidRPr="00A7166A">
        <w:rPr>
          <w:lang w:val="en-GB"/>
        </w:rPr>
        <w:t>(2022) Infrared Physics and Technology, 125, art. no. 104268, .</w:t>
      </w:r>
    </w:p>
    <w:p w14:paraId="6A8647D9" w14:textId="479E073D" w:rsidR="00A7166A" w:rsidRPr="00A7166A" w:rsidRDefault="00A7166A" w:rsidP="000E0471">
      <w:pPr>
        <w:spacing w:after="0"/>
        <w:ind w:firstLine="708"/>
        <w:rPr>
          <w:lang w:val="en-GB"/>
        </w:rPr>
      </w:pPr>
      <w:r w:rsidRPr="00A7166A">
        <w:rPr>
          <w:lang w:val="en-GB"/>
        </w:rPr>
        <w:t>DOI: 10.1016/j.infrared.2022.104268</w:t>
      </w:r>
    </w:p>
    <w:p w14:paraId="3F6B615D" w14:textId="41DCDD2A" w:rsidR="00A7166A" w:rsidRPr="00A7166A" w:rsidRDefault="00A7166A" w:rsidP="000E0471">
      <w:pPr>
        <w:pStyle w:val="Paragrafoelenco"/>
        <w:numPr>
          <w:ilvl w:val="0"/>
          <w:numId w:val="1"/>
        </w:numPr>
        <w:spacing w:after="0"/>
      </w:pPr>
      <w:r w:rsidRPr="00A7166A">
        <w:t>Vocale, P., Malavasi, M., Cattani, L., Bozzoli, F., Rainieri, S.</w:t>
      </w:r>
    </w:p>
    <w:p w14:paraId="15830CFF" w14:textId="77777777" w:rsidR="00A7166A" w:rsidRPr="000E0471" w:rsidRDefault="00A7166A" w:rsidP="000E0471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Thermal Performance Analysis of Triple Heat Exchangers via the Application of an Innovative</w:t>
      </w:r>
    </w:p>
    <w:p w14:paraId="5F964ECD" w14:textId="77777777" w:rsidR="00A7166A" w:rsidRPr="000E0471" w:rsidRDefault="00A7166A" w:rsidP="000E0471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Simplified Methodology</w:t>
      </w:r>
    </w:p>
    <w:p w14:paraId="0F4B891F" w14:textId="77777777" w:rsidR="000E0471" w:rsidRDefault="00A7166A" w:rsidP="000E0471">
      <w:pPr>
        <w:spacing w:after="0"/>
        <w:ind w:left="708"/>
        <w:rPr>
          <w:lang w:val="en-GB"/>
        </w:rPr>
      </w:pPr>
      <w:r w:rsidRPr="00A7166A">
        <w:rPr>
          <w:lang w:val="en-GB"/>
        </w:rPr>
        <w:t>(2022) International Journal of Heat and Technology, 40 (1), pp. 167-173.</w:t>
      </w:r>
    </w:p>
    <w:p w14:paraId="365C1BA3" w14:textId="2D89E38E" w:rsidR="00A7166A" w:rsidRPr="00A7166A" w:rsidRDefault="00A7166A" w:rsidP="000E0471">
      <w:pPr>
        <w:pStyle w:val="Paragrafoelenco"/>
        <w:numPr>
          <w:ilvl w:val="0"/>
          <w:numId w:val="1"/>
        </w:numPr>
        <w:spacing w:after="0"/>
      </w:pPr>
      <w:r w:rsidRPr="00A7166A">
        <w:t>Pelacci, M., Malavasi, M., Cattani, L., Gozzi, M., Tedeschi, F., Vignali, G., Rainieri, S., George, S.,</w:t>
      </w:r>
    </w:p>
    <w:p w14:paraId="069D0041" w14:textId="77777777" w:rsidR="00A7166A" w:rsidRPr="00A7166A" w:rsidRDefault="00A7166A" w:rsidP="000E0471">
      <w:pPr>
        <w:spacing w:after="0"/>
        <w:ind w:left="708"/>
        <w:rPr>
          <w:lang w:val="en-GB"/>
        </w:rPr>
      </w:pPr>
      <w:r w:rsidRPr="00A7166A">
        <w:rPr>
          <w:lang w:val="en-GB"/>
        </w:rPr>
        <w:lastRenderedPageBreak/>
        <w:t>Zuber, F., Mathiot, P., Gervais, S.</w:t>
      </w:r>
    </w:p>
    <w:p w14:paraId="501F6E64" w14:textId="77777777" w:rsidR="00A7166A" w:rsidRPr="000E0471" w:rsidRDefault="00A7166A" w:rsidP="000E0471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Impact of indirect and ohmic heating sterilization processes on quality parameters of apple puree:</w:t>
      </w:r>
    </w:p>
    <w:p w14:paraId="60DAD5AE" w14:textId="77777777" w:rsidR="00A7166A" w:rsidRPr="000E0471" w:rsidRDefault="00A7166A" w:rsidP="000E0471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Application in a real industrial line</w:t>
      </w:r>
    </w:p>
    <w:p w14:paraId="46446EDE" w14:textId="4E799FC3" w:rsidR="00A7166A" w:rsidRPr="00A7166A" w:rsidRDefault="00A7166A" w:rsidP="000E0471">
      <w:pPr>
        <w:spacing w:after="0"/>
        <w:ind w:left="708"/>
        <w:rPr>
          <w:lang w:val="en-GB"/>
        </w:rPr>
      </w:pPr>
      <w:r w:rsidRPr="00A7166A">
        <w:rPr>
          <w:lang w:val="en-GB"/>
        </w:rPr>
        <w:t>(2021) Journal of Physics: Conference Series, 1868 (1), art. no. 012004.</w:t>
      </w:r>
    </w:p>
    <w:p w14:paraId="4A5E21C0" w14:textId="2EA1C462" w:rsidR="00A7166A" w:rsidRPr="000E0471" w:rsidRDefault="00A7166A" w:rsidP="000E0471">
      <w:pPr>
        <w:spacing w:after="0"/>
        <w:ind w:left="708"/>
      </w:pPr>
      <w:r w:rsidRPr="000E0471">
        <w:t>DOI: 10.1088/1742-6596/1868/1/012004</w:t>
      </w:r>
    </w:p>
    <w:p w14:paraId="062AFB2C" w14:textId="1468E88D" w:rsidR="00A7166A" w:rsidRPr="00A7166A" w:rsidRDefault="00A7166A" w:rsidP="000E0471">
      <w:pPr>
        <w:pStyle w:val="Paragrafoelenco"/>
        <w:numPr>
          <w:ilvl w:val="0"/>
          <w:numId w:val="1"/>
        </w:numPr>
        <w:spacing w:after="0"/>
      </w:pPr>
      <w:r w:rsidRPr="00A7166A">
        <w:t>Vocale, P., Malavasi, M., Cattani, L., Bozzoli, F., Pelacci, M., Rainieri, S.</w:t>
      </w:r>
    </w:p>
    <w:p w14:paraId="39F273CB" w14:textId="77777777" w:rsidR="00A7166A" w:rsidRPr="000E0471" w:rsidRDefault="00A7166A" w:rsidP="000E0471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Thermal characterisation of Triple Concentric Tube Heat Exchangers by applying parameter</w:t>
      </w:r>
    </w:p>
    <w:p w14:paraId="2550FE0D" w14:textId="77777777" w:rsidR="00A7166A" w:rsidRPr="000E0471" w:rsidRDefault="00A7166A" w:rsidP="000E0471">
      <w:pPr>
        <w:spacing w:after="0"/>
        <w:ind w:left="708"/>
        <w:rPr>
          <w:i/>
          <w:iCs/>
          <w:lang w:val="en-GB"/>
        </w:rPr>
      </w:pPr>
      <w:r w:rsidRPr="000E0471">
        <w:rPr>
          <w:i/>
          <w:iCs/>
          <w:lang w:val="en-GB"/>
        </w:rPr>
        <w:t>estimation: Direct problem implementation</w:t>
      </w:r>
    </w:p>
    <w:p w14:paraId="2F2F0141" w14:textId="7275AE58" w:rsidR="00A7166A" w:rsidRPr="00A7166A" w:rsidRDefault="00A7166A" w:rsidP="000E0471">
      <w:pPr>
        <w:spacing w:after="0"/>
        <w:ind w:left="708"/>
        <w:rPr>
          <w:lang w:val="en-GB"/>
        </w:rPr>
      </w:pPr>
      <w:r w:rsidRPr="00A7166A">
        <w:rPr>
          <w:lang w:val="en-GB"/>
        </w:rPr>
        <w:t>(2021) Journal of Physics: Conference Series, 1868 (1), art. no. 012022.</w:t>
      </w:r>
    </w:p>
    <w:p w14:paraId="0900AAD4" w14:textId="0C01B4D9" w:rsidR="000E0471" w:rsidRDefault="00A7166A" w:rsidP="000E0471">
      <w:pPr>
        <w:spacing w:after="0"/>
        <w:ind w:left="708"/>
      </w:pPr>
      <w:r w:rsidRPr="000E0471">
        <w:t>DOI: 10.1088/1742-6596/1868/1/012022</w:t>
      </w:r>
    </w:p>
    <w:p w14:paraId="3883B0FD" w14:textId="2F29B0AE" w:rsidR="00FB2C59" w:rsidRDefault="00FB2C59" w:rsidP="000E0471">
      <w:pPr>
        <w:spacing w:after="0"/>
        <w:ind w:left="708"/>
      </w:pPr>
    </w:p>
    <w:p w14:paraId="6D6BC3B9" w14:textId="5A40791B" w:rsidR="00FB2C59" w:rsidRDefault="00FB2C59" w:rsidP="000E0471">
      <w:pPr>
        <w:spacing w:after="0"/>
        <w:ind w:left="708"/>
      </w:pPr>
    </w:p>
    <w:p w14:paraId="7672E609" w14:textId="189834F2" w:rsidR="00FB2C59" w:rsidRPr="000E0471" w:rsidRDefault="00FB2C59" w:rsidP="000E0471">
      <w:pPr>
        <w:spacing w:after="0"/>
        <w:ind w:left="708"/>
      </w:pPr>
      <w:r>
        <w:t>Parma, lì</w:t>
      </w:r>
      <w:r w:rsidR="00D56EE7">
        <w:t xml:space="preserve"> 26/10/2022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Matteo Malavasi</w:t>
      </w:r>
    </w:p>
    <w:sectPr w:rsidR="00FB2C59" w:rsidRPr="000E0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0C8"/>
    <w:multiLevelType w:val="hybridMultilevel"/>
    <w:tmpl w:val="96F60AB4"/>
    <w:lvl w:ilvl="0" w:tplc="F95CE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3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7E"/>
    <w:rsid w:val="000E0471"/>
    <w:rsid w:val="0013490C"/>
    <w:rsid w:val="001E18F1"/>
    <w:rsid w:val="0020138F"/>
    <w:rsid w:val="00221F59"/>
    <w:rsid w:val="0023606F"/>
    <w:rsid w:val="002E7765"/>
    <w:rsid w:val="00360FF0"/>
    <w:rsid w:val="00467763"/>
    <w:rsid w:val="004E1FEC"/>
    <w:rsid w:val="00551D97"/>
    <w:rsid w:val="005B5BE6"/>
    <w:rsid w:val="00610570"/>
    <w:rsid w:val="006B3734"/>
    <w:rsid w:val="007C5B4C"/>
    <w:rsid w:val="00880306"/>
    <w:rsid w:val="00897303"/>
    <w:rsid w:val="008D271B"/>
    <w:rsid w:val="009331CC"/>
    <w:rsid w:val="00990F40"/>
    <w:rsid w:val="00A16937"/>
    <w:rsid w:val="00A7166A"/>
    <w:rsid w:val="00AC3394"/>
    <w:rsid w:val="00AD3EB5"/>
    <w:rsid w:val="00B5660E"/>
    <w:rsid w:val="00B71F67"/>
    <w:rsid w:val="00C34A7E"/>
    <w:rsid w:val="00CB1902"/>
    <w:rsid w:val="00CB7627"/>
    <w:rsid w:val="00CC10A0"/>
    <w:rsid w:val="00D3678F"/>
    <w:rsid w:val="00D56EE7"/>
    <w:rsid w:val="00F36710"/>
    <w:rsid w:val="00F57A57"/>
    <w:rsid w:val="00F65BE3"/>
    <w:rsid w:val="00F74E42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46AEF"/>
  <w15:chartTrackingRefBased/>
  <w15:docId w15:val="{6259492C-DE45-450D-ACB4-0BF4104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A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6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998C-62F3-4E4D-A9E8-3719D182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Malavasi</dc:creator>
  <cp:keywords/>
  <dc:description/>
  <cp:lastModifiedBy>Matteo MALAVASI</cp:lastModifiedBy>
  <cp:revision>18</cp:revision>
  <dcterms:created xsi:type="dcterms:W3CDTF">2019-11-21T10:39:00Z</dcterms:created>
  <dcterms:modified xsi:type="dcterms:W3CDTF">2022-10-26T10:59:00Z</dcterms:modified>
</cp:coreProperties>
</file>